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11E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1763EC7" wp14:editId="705326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68BD7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167C9F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32BF72C" w14:textId="77777777" w:rsidR="003B5733" w:rsidRDefault="004C6684" w:rsidP="003B5733">
            <w:pPr>
              <w:pStyle w:val="Documenttitle"/>
            </w:pPr>
            <w:r w:rsidRPr="00B71732">
              <w:t>Климатические изменения и здоровье</w:t>
            </w:r>
          </w:p>
          <w:p w14:paraId="69FA36DD" w14:textId="77777777" w:rsidR="004C6684" w:rsidRDefault="004C6684" w:rsidP="004C6684">
            <w:pPr>
              <w:pStyle w:val="DHHSbody"/>
            </w:pPr>
          </w:p>
          <w:p w14:paraId="0F85CC6E" w14:textId="77EA137A" w:rsidR="004C6684" w:rsidRPr="00827B53" w:rsidRDefault="004C6684" w:rsidP="004C6684">
            <w:pPr>
              <w:pStyle w:val="DHHSbody"/>
            </w:pPr>
            <w:r w:rsidRPr="00827B53">
              <w:t>Большинство людей думает о климатических изменениях исключительно как об экологической проблеме.</w:t>
            </w:r>
          </w:p>
          <w:p w14:paraId="1B004F30" w14:textId="77777777" w:rsidR="004C6684" w:rsidRPr="00827B53" w:rsidRDefault="004C6684" w:rsidP="004C6684">
            <w:pPr>
              <w:pStyle w:val="DHHSbody"/>
            </w:pPr>
            <w:r w:rsidRPr="00827B53">
              <w:t>Однако, по заявлению Всемирной Организации Здравоохранения, они представляют наибольшую угрозу здоровью в 21 веке.</w:t>
            </w:r>
          </w:p>
          <w:p w14:paraId="75EA92E4" w14:textId="77777777" w:rsidR="004C6684" w:rsidRPr="00827B53" w:rsidRDefault="004C6684" w:rsidP="004C6684">
            <w:pPr>
              <w:pStyle w:val="DHHSbody"/>
            </w:pPr>
            <w:r w:rsidRPr="00827B53">
              <w:t>Климатические изменения являются вопросом, требующим безотлагательного решения, и во многих отношениях влияют на состояние нашего здоровья как сейчас, так и в будущем.</w:t>
            </w:r>
          </w:p>
          <w:p w14:paraId="43122658" w14:textId="77777777" w:rsidR="004C6684" w:rsidRPr="00827B53" w:rsidRDefault="004C6684" w:rsidP="004C6684">
            <w:pPr>
              <w:pStyle w:val="DHHSbody"/>
            </w:pPr>
            <w:r w:rsidRPr="00827B53">
              <w:t>Мы уже стали свидетелями роста числа таких экстремальных погодных условий, как аномальная жара, наводнения и лесные пожары.</w:t>
            </w:r>
          </w:p>
          <w:p w14:paraId="2A55DF01" w14:textId="77777777" w:rsidR="004C6684" w:rsidRPr="00827B53" w:rsidRDefault="004C6684" w:rsidP="004C6684">
            <w:pPr>
              <w:pStyle w:val="DHHSbody"/>
            </w:pPr>
            <w:r w:rsidRPr="00827B53">
              <w:t>Эти события влияют на состояние нашего здоровья, представляют угрозу нашим запасам продовольствия и питьевой воды, а также загрязняют воздух, которым мы дышим. Все эти проблемы влияют на состояние нашего физического и психического здоровья.</w:t>
            </w:r>
          </w:p>
          <w:p w14:paraId="3B58E575" w14:textId="77777777" w:rsidR="004C6684" w:rsidRPr="00827B53" w:rsidRDefault="004C6684" w:rsidP="004C6684">
            <w:pPr>
              <w:pStyle w:val="DHHSbody"/>
            </w:pPr>
            <w:r w:rsidRPr="00827B53">
              <w:t>Однако, все не так безнадежно. Существуют простые вещи, которые мы все можем делать для того, чтобы защитить себя и своих близких от воздействия климатических изменений.</w:t>
            </w:r>
          </w:p>
          <w:p w14:paraId="5C6786E7" w14:textId="77777777" w:rsidR="004C6684" w:rsidRPr="00827B53" w:rsidRDefault="004C6684" w:rsidP="004C6684">
            <w:pPr>
              <w:pStyle w:val="DHHSbody"/>
            </w:pPr>
            <w:r w:rsidRPr="00827B53">
              <w:t>И самое главное, они помогают нам одновременно оставаться здоровыми и экономить деньги!</w:t>
            </w:r>
          </w:p>
          <w:p w14:paraId="0AAF3E1D" w14:textId="77777777" w:rsidR="004C6684" w:rsidRPr="00827B53" w:rsidRDefault="004C6684" w:rsidP="004C6684">
            <w:pPr>
              <w:pStyle w:val="DHHSbody"/>
            </w:pPr>
            <w:r w:rsidRPr="00827B53">
              <w:t>Например, такие вещи, как ходьба или езда на велосипеде вместо езды на автомобиле, соблюдение диеты, богатой фруктами, овощами и цельнозерновыми продуктами, сокращение количества потребляемых обработанных и упакованных продуктов, а также выбор водопроводной воды вместо бутилированной воды или сладких напитков не только помогают уменьшить ваше негативное воздействие на окружающую среду, но также улучшают ваше психическое и физическое самочувствие.</w:t>
            </w:r>
          </w:p>
          <w:p w14:paraId="7FEE8B1D" w14:textId="77777777" w:rsidR="004C6684" w:rsidRPr="00827B53" w:rsidRDefault="004C6684" w:rsidP="004C6684">
            <w:pPr>
              <w:pStyle w:val="DHHSbody"/>
            </w:pPr>
            <w:r w:rsidRPr="00827B53">
              <w:t>Важно также присматривать за теми, кто подвержен наибольшему риску непосредственного воздействия климатических изменений, например, пожилые люди, дети, беременные женщины и люди с хроническими заболеваниями.</w:t>
            </w:r>
          </w:p>
          <w:p w14:paraId="7D5BDAA8" w14:textId="77777777" w:rsidR="004C6684" w:rsidRPr="00827B53" w:rsidRDefault="004C6684" w:rsidP="004C6684">
            <w:pPr>
              <w:pStyle w:val="DHHSbody"/>
            </w:pPr>
            <w:r w:rsidRPr="00827B53">
              <w:t>Чтобы адаптироваться к нашему меняющемуся климату, а также для того, чтобы убедиться, что мы снижаем риск будущих проблем, нам нужно работать всем вместе. От правительства, до промышленности, до сообщества, вплоть до каждого отдельного человека.</w:t>
            </w:r>
          </w:p>
          <w:p w14:paraId="71AF694E" w14:textId="33A7D851" w:rsidR="004C6684" w:rsidRPr="004C6684" w:rsidRDefault="004C6684" w:rsidP="004C6684">
            <w:pPr>
              <w:pStyle w:val="DHHSbody"/>
            </w:pPr>
            <w:r w:rsidRPr="00827B53">
              <w:t>Мы все играем свою роль.</w:t>
            </w:r>
          </w:p>
        </w:tc>
      </w:tr>
    </w:tbl>
    <w:p w14:paraId="4631D471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72B2BF3" w14:textId="77777777" w:rsidTr="00EC40D5">
        <w:tc>
          <w:tcPr>
            <w:tcW w:w="10194" w:type="dxa"/>
          </w:tcPr>
          <w:p w14:paraId="08B918CA" w14:textId="77777777" w:rsidR="004C6684" w:rsidRPr="00254F58" w:rsidRDefault="004C6684" w:rsidP="004C6684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3FF8C5EB" w14:textId="77777777" w:rsidR="004C6684" w:rsidRPr="00254F58" w:rsidRDefault="004C6684" w:rsidP="004C6684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5CD8C3F" w14:textId="77777777" w:rsidR="004C6684" w:rsidRPr="00254F58" w:rsidRDefault="004C6684" w:rsidP="004C6684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1586518" w14:textId="798A2D2B" w:rsidR="0055119B" w:rsidRDefault="004C6684" w:rsidP="004C6684">
            <w:pPr>
              <w:pStyle w:val="Imprint"/>
            </w:pPr>
            <w:r w:rsidRPr="00C30664">
              <w:t xml:space="preserve">Available from the </w:t>
            </w:r>
            <w:hyperlink r:id="rId19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7E41E835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8BC57" w14:textId="77777777" w:rsidR="004C6684" w:rsidRDefault="004C6684">
      <w:r>
        <w:separator/>
      </w:r>
    </w:p>
  </w:endnote>
  <w:endnote w:type="continuationSeparator" w:id="0">
    <w:p w14:paraId="2F2F67D0" w14:textId="77777777" w:rsidR="004C6684" w:rsidRDefault="004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917B" w14:textId="77777777" w:rsidR="004C6684" w:rsidRDefault="004C6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A25C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3645C77" wp14:editId="4C3C1A1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8C1F4E5" wp14:editId="03DCB7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A6DA4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1F4E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A6DA4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3D5A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575C051" wp14:editId="515FB69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C271B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5C05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FC271B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FFBD" w14:textId="16FEF5B1" w:rsidR="00373890" w:rsidRPr="00F65AA9" w:rsidRDefault="004C668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4E243EF9" wp14:editId="20BB247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68e4015bc75495c3b75e58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8464D8" w14:textId="07ADC3CE" w:rsidR="004C6684" w:rsidRPr="004C6684" w:rsidRDefault="004C6684" w:rsidP="004C668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C668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43EF9" id="_x0000_t202" coordsize="21600,21600" o:spt="202" path="m,l,21600r21600,l21600,xe">
              <v:stroke joinstyle="miter"/>
              <v:path gradientshapeok="t" o:connecttype="rect"/>
            </v:shapetype>
            <v:shape id="MSIPCMc68e4015bc75495c3b75e58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rzOfZ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298464D8" w14:textId="07ADC3CE" w:rsidR="004C6684" w:rsidRPr="004C6684" w:rsidRDefault="004C6684" w:rsidP="004C668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C668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FECD6E2" wp14:editId="1BFC8AF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0C58D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ECD6E2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070C58D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22334" w14:textId="77777777" w:rsidR="004C6684" w:rsidRDefault="004C6684" w:rsidP="002862F1">
      <w:pPr>
        <w:spacing w:before="120"/>
      </w:pPr>
      <w:r>
        <w:separator/>
      </w:r>
    </w:p>
  </w:footnote>
  <w:footnote w:type="continuationSeparator" w:id="0">
    <w:p w14:paraId="00A22398" w14:textId="77777777" w:rsidR="004C6684" w:rsidRDefault="004C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AFB8" w14:textId="77777777" w:rsidR="004C6684" w:rsidRDefault="004C6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E86C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554E" w14:textId="77777777" w:rsidR="004C6684" w:rsidRDefault="004C6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8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684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D39880"/>
  <w15:docId w15:val="{19D5E5B5-82BD-44B2-ABE6-F2882ABD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4C668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4C668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3</TotalTime>
  <Pages>1</Pages>
  <Words>319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2622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2021-10-26T05:20:00Z</dcterms:created>
  <dcterms:modified xsi:type="dcterms:W3CDTF">2021-10-26T05:23:00Z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2021-10-26T05:22:53Z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