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785BE8" w:rsidRPr="00D92EE4" w:rsidTr="00E15D12">
        <w:trPr>
          <w:trHeight w:val="562"/>
          <w:jc w:val="center"/>
        </w:trPr>
        <w:tc>
          <w:tcPr>
            <w:tcW w:w="5102" w:type="dxa"/>
            <w:tcBorders>
              <w:top w:val="single" w:sz="4" w:space="0" w:color="auto"/>
              <w:bottom w:val="single" w:sz="4" w:space="0" w:color="auto"/>
              <w:right w:val="single" w:sz="4" w:space="0" w:color="auto"/>
            </w:tcBorders>
            <w:vAlign w:val="center"/>
          </w:tcPr>
          <w:p w:rsidR="00785BE8" w:rsidRPr="007965F5" w:rsidRDefault="00785BE8" w:rsidP="00785BE8">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tcPr>
          <w:p w:rsidR="00785BE8" w:rsidRPr="00A23F9E" w:rsidRDefault="001720B2" w:rsidP="00785BE8">
            <w:pPr>
              <w:pStyle w:val="NormalWeb"/>
              <w:rPr>
                <w:rFonts w:asciiTheme="minorBidi" w:hAnsiTheme="minorBidi" w:cstheme="minorBidi"/>
                <w:b/>
                <w:bCs/>
                <w:color w:val="000000" w:themeColor="text1"/>
                <w:rtl/>
              </w:rPr>
            </w:pPr>
            <w:proofErr w:type="spellStart"/>
            <w:r w:rsidRPr="001720B2">
              <w:rPr>
                <w:rFonts w:ascii="Nyala" w:hAnsi="Nyala" w:cs="Nyala"/>
                <w:b/>
                <w:bCs/>
                <w:color w:val="000000" w:themeColor="text1"/>
              </w:rPr>
              <w:t>ሆስፒታሎች</w:t>
            </w:r>
            <w:proofErr w:type="spellEnd"/>
            <w:r w:rsidRPr="001720B2">
              <w:rPr>
                <w:rFonts w:ascii="Nyala" w:hAnsi="Nyala" w:cs="Nyala"/>
                <w:b/>
                <w:bCs/>
                <w:color w:val="000000" w:themeColor="text1"/>
              </w:rPr>
              <w:t>፤</w:t>
            </w:r>
            <w:r w:rsidRPr="001720B2">
              <w:rPr>
                <w:rFonts w:asciiTheme="minorBidi" w:hAnsiTheme="minorBidi" w:cstheme="minorBidi"/>
                <w:b/>
                <w:bCs/>
                <w:color w:val="000000" w:themeColor="text1"/>
              </w:rPr>
              <w:t xml:space="preserve"> </w:t>
            </w:r>
            <w:proofErr w:type="spellStart"/>
            <w:r w:rsidRPr="001720B2">
              <w:rPr>
                <w:rFonts w:ascii="Nyala" w:hAnsi="Nyala" w:cs="Nyala"/>
                <w:b/>
                <w:bCs/>
                <w:color w:val="000000" w:themeColor="text1"/>
              </w:rPr>
              <w:t>ቀዶ</w:t>
            </w:r>
            <w:proofErr w:type="spellEnd"/>
            <w:r w:rsidRPr="001720B2">
              <w:rPr>
                <w:rFonts w:asciiTheme="minorBidi" w:hAnsiTheme="minorBidi" w:cstheme="minorBidi"/>
                <w:b/>
                <w:bCs/>
                <w:color w:val="000000" w:themeColor="text1"/>
              </w:rPr>
              <w:t xml:space="preserve"> </w:t>
            </w:r>
            <w:proofErr w:type="spellStart"/>
            <w:r w:rsidRPr="001720B2">
              <w:rPr>
                <w:rFonts w:ascii="Nyala" w:hAnsi="Nyala" w:cs="Nyala"/>
                <w:b/>
                <w:bCs/>
                <w:color w:val="000000" w:themeColor="text1"/>
              </w:rPr>
              <w:t>ጥገና</w:t>
            </w:r>
            <w:proofErr w:type="spellEnd"/>
            <w:r w:rsidRPr="001720B2">
              <w:rPr>
                <w:rFonts w:asciiTheme="minorBidi" w:hAnsiTheme="minorBidi" w:cstheme="minorBidi"/>
                <w:b/>
                <w:bCs/>
                <w:color w:val="000000" w:themeColor="text1"/>
              </w:rPr>
              <w:t xml:space="preserve"> </w:t>
            </w:r>
            <w:proofErr w:type="spellStart"/>
            <w:r w:rsidRPr="001720B2">
              <w:rPr>
                <w:rFonts w:ascii="Nyala" w:hAnsi="Nyala" w:cs="Nyala"/>
                <w:b/>
                <w:bCs/>
                <w:color w:val="000000" w:themeColor="text1"/>
              </w:rPr>
              <w:t>እና</w:t>
            </w:r>
            <w:proofErr w:type="spellEnd"/>
            <w:r w:rsidRPr="001720B2">
              <w:rPr>
                <w:rFonts w:asciiTheme="minorBidi" w:hAnsiTheme="minorBidi" w:cstheme="minorBidi"/>
                <w:b/>
                <w:bCs/>
                <w:color w:val="000000" w:themeColor="text1"/>
              </w:rPr>
              <w:t xml:space="preserve"> </w:t>
            </w:r>
            <w:proofErr w:type="spellStart"/>
            <w:r w:rsidRPr="001720B2">
              <w:rPr>
                <w:rFonts w:ascii="Nyala" w:hAnsi="Nyala" w:cs="Nyala"/>
                <w:b/>
                <w:bCs/>
                <w:color w:val="000000" w:themeColor="text1"/>
              </w:rPr>
              <w:t>የአሰራር</w:t>
            </w:r>
            <w:proofErr w:type="spellEnd"/>
            <w:r w:rsidRPr="001720B2">
              <w:rPr>
                <w:rFonts w:asciiTheme="minorBidi" w:hAnsiTheme="minorBidi" w:cstheme="minorBidi"/>
                <w:b/>
                <w:bCs/>
                <w:color w:val="000000" w:themeColor="text1"/>
              </w:rPr>
              <w:t xml:space="preserve"> </w:t>
            </w:r>
            <w:proofErr w:type="spellStart"/>
            <w:r w:rsidRPr="001720B2">
              <w:rPr>
                <w:rFonts w:ascii="Nyala" w:hAnsi="Nyala" w:cs="Nyala"/>
                <w:b/>
                <w:bCs/>
                <w:color w:val="000000" w:themeColor="text1"/>
              </w:rPr>
              <w:t>ሂደቶች</w:t>
            </w:r>
            <w:proofErr w:type="spellEnd"/>
          </w:p>
        </w:tc>
      </w:tr>
      <w:tr w:rsidR="00A23F9E" w:rsidRPr="002F11B5" w:rsidTr="00D92EE4">
        <w:trPr>
          <w:jc w:val="center"/>
        </w:trPr>
        <w:tc>
          <w:tcPr>
            <w:tcW w:w="5102" w:type="dxa"/>
            <w:tcBorders>
              <w:top w:val="single" w:sz="4" w:space="0" w:color="auto"/>
            </w:tcBorders>
          </w:tcPr>
          <w:p w:rsidR="00A23F9E" w:rsidRPr="007965F5" w:rsidRDefault="00A23F9E" w:rsidP="00A23F9E">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A23F9E" w:rsidRPr="002B170B" w:rsidRDefault="001720B2" w:rsidP="00A23F9E">
            <w:pPr>
              <w:rPr>
                <w:rFonts w:asciiTheme="minorBidi" w:hAnsiTheme="minorBidi"/>
                <w:sz w:val="24"/>
                <w:szCs w:val="24"/>
              </w:rPr>
            </w:pPr>
            <w:r w:rsidRPr="002B170B">
              <w:rPr>
                <w:rFonts w:ascii="Nyala" w:hAnsi="Nyala"/>
                <w:sz w:val="24"/>
                <w:szCs w:val="24"/>
                <w:lang w:val="ti-ET"/>
              </w:rPr>
              <w:t xml:space="preserve">ብዙዎቻችን በህይወት ዘመናችን በአንዳንድ ምክንያት ሆስፒታል መቆየት እንደሚያስፈልግ ሃቅ ሲሆን በህመም፣ ለቀዶ ጥገና፣ ልጅ ለመውለድ ወይም ላልተጠበቀ ድንገተኛ ችግር ሆስፒታል መግባት ያስፈልጋል ያስፈልግ ይሆናል።  </w:t>
            </w:r>
          </w:p>
        </w:tc>
      </w:tr>
      <w:tr w:rsidR="00A23F9E" w:rsidRPr="002F11B5" w:rsidTr="00D92EE4">
        <w:trPr>
          <w:trHeight w:val="838"/>
          <w:jc w:val="center"/>
        </w:trPr>
        <w:tc>
          <w:tcPr>
            <w:tcW w:w="5102" w:type="dxa"/>
          </w:tcPr>
          <w:p w:rsidR="00A23F9E" w:rsidRPr="007965F5" w:rsidRDefault="00A23F9E" w:rsidP="00A23F9E">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A23F9E" w:rsidRPr="002B170B" w:rsidRDefault="001720B2" w:rsidP="00A23F9E">
            <w:pPr>
              <w:rPr>
                <w:rFonts w:asciiTheme="minorBidi" w:hAnsiTheme="minorBidi"/>
                <w:sz w:val="24"/>
                <w:szCs w:val="24"/>
              </w:rPr>
            </w:pPr>
            <w:r w:rsidRPr="002B170B">
              <w:rPr>
                <w:rFonts w:ascii="Nyala" w:hAnsi="Nyala"/>
                <w:sz w:val="24"/>
                <w:szCs w:val="24"/>
                <w:lang w:val="ti-ET"/>
              </w:rPr>
              <w:t>የተለያየና ብዙ የመንግሥትና የግል ሆስፒታሎች በሞላው አስተዳደር ክልል በከተማ ዙሪያና በገጠር የተስፋፋ ማእከላት በመኖሩ ቪክቶሪያ እድለኛ ናት።</w:t>
            </w:r>
          </w:p>
        </w:tc>
      </w:tr>
      <w:tr w:rsidR="00A23F9E" w:rsidRPr="002F11B5" w:rsidTr="00D92EE4">
        <w:trPr>
          <w:trHeight w:val="427"/>
          <w:jc w:val="center"/>
        </w:trPr>
        <w:tc>
          <w:tcPr>
            <w:tcW w:w="5102" w:type="dxa"/>
          </w:tcPr>
          <w:p w:rsidR="00A23F9E" w:rsidRPr="007965F5" w:rsidRDefault="00A23F9E" w:rsidP="00A23F9E">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A23F9E" w:rsidRPr="002B170B" w:rsidRDefault="001720B2" w:rsidP="00A23F9E">
            <w:pPr>
              <w:rPr>
                <w:rFonts w:asciiTheme="minorBidi" w:hAnsiTheme="minorBidi"/>
                <w:sz w:val="24"/>
                <w:szCs w:val="24"/>
              </w:rPr>
            </w:pPr>
            <w:r w:rsidRPr="002B170B">
              <w:rPr>
                <w:rFonts w:ascii="Nyala" w:hAnsi="Nyala"/>
                <w:sz w:val="24"/>
                <w:szCs w:val="24"/>
                <w:lang w:val="ti-ET"/>
              </w:rPr>
              <w:t xml:space="preserve">በነዚህ ሆስፒታሎች ውስጥ የጤና እንክብካቤ ሥራዎችን የሚያካሂዱ  ብዛት ያለው መጠን የአጠቃላይ እና የልዩ ባለሙያ ክፍሎችን ያካትታሉ።  </w:t>
            </w:r>
          </w:p>
        </w:tc>
      </w:tr>
      <w:tr w:rsidR="00390144" w:rsidRPr="002F11B5" w:rsidTr="00D92EE4">
        <w:trPr>
          <w:trHeight w:val="834"/>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በመጨረሻ እርስዎ የሚሄዱበት ሆስፒታል በአብዛኛው የሚወሰነው  በሁለትም ማለት በርስዎ አካባቢና በሚያስፈልግዎት ለየት ያሉ ሁኔታዎች ይሆናል።</w:t>
            </w:r>
          </w:p>
        </w:tc>
      </w:tr>
      <w:tr w:rsidR="00390144" w:rsidRPr="002F11B5" w:rsidTr="00D92EE4">
        <w:trPr>
          <w:trHeight w:val="523"/>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በአብዛኛው ይህ ሊወሰን የሚችለው የርስዎ ሆስፒታል መገኘት  በእቅድ ወይም ያለ እቅድ ስለመሆን ነው።</w:t>
            </w:r>
          </w:p>
        </w:tc>
      </w:tr>
      <w:tr w:rsidR="00390144" w:rsidRPr="002F11B5" w:rsidTr="00D92EE4">
        <w:trPr>
          <w:trHeight w:val="902"/>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 xml:space="preserve">ያለ እቅድ ወደ ሆስፒታል መሄድ ማለት ብዙጊዜ እርስዎ ወይም የሚረዱት የሆነ ሰው በአስቸኳይ ሆስፒታል መሄድ ካስፈለገ  ምክንያቱም ድንገተኛ ያልተጠበቀ ሁኔታ ሲከሰት ለምሳሌ፡ ጉዳት ወይም አደጋ ከተፈጠረ ይሆናል።  </w:t>
            </w:r>
          </w:p>
        </w:tc>
      </w:tr>
      <w:tr w:rsidR="00390144" w:rsidRPr="002F11B5" w:rsidTr="00D92EE4">
        <w:trPr>
          <w:trHeight w:val="1114"/>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 xml:space="preserve">እንዲሁም ለአብዛኛው ጉዳዮች ለማድረግ በጣም ጥሩ የሆነው  በአቅራቢያዎ ወዳለው የድንገተኛ ችግር ክፍል መሄዱ ሲሆን ወይም ለአስቸኳይ የህክምና ምክርና እርዳታ በ </w:t>
            </w:r>
            <w:r w:rsidRPr="002B170B">
              <w:rPr>
                <w:sz w:val="24"/>
                <w:szCs w:val="24"/>
              </w:rPr>
              <w:t xml:space="preserve">000 </w:t>
            </w:r>
            <w:r w:rsidRPr="002B170B">
              <w:rPr>
                <w:rFonts w:ascii="Nyala" w:hAnsi="Nyala"/>
                <w:sz w:val="24"/>
                <w:szCs w:val="24"/>
                <w:lang w:val="ti-ET"/>
              </w:rPr>
              <w:t>መደወልና ወደ ሆስፒታል የድንገተኛ ችግር መሄድ የማይችሉ ከሆነ ነው።</w:t>
            </w:r>
          </w:p>
        </w:tc>
      </w:tr>
      <w:tr w:rsidR="00390144" w:rsidRPr="002F11B5" w:rsidTr="00D92EE4">
        <w:trPr>
          <w:trHeight w:val="1136"/>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 xml:space="preserve">በእቅድ ወደ ሆስፒታል መሄድ ሊከሰት የሚችለው የርስዎ አጠቃላይ ሀኪም ወይም ሌላ የጤና እንክብካቤ ልዩ ባለሙያ እርስዎ ወደ ሆስፒታል ሄደው የልዩ ሙያተኛ ክሊኒክ፣ ለወላድ እናት የሚሰጥ አገልግሎቶች ወይም ለየት ያለ ህክምና ለማግኘት ምክር ከተሰጥዎት ነው።   </w:t>
            </w:r>
          </w:p>
        </w:tc>
      </w:tr>
      <w:tr w:rsidR="00390144" w:rsidRPr="002F11B5" w:rsidTr="00D92EE4">
        <w:trPr>
          <w:trHeight w:val="829"/>
          <w:jc w:val="center"/>
        </w:trPr>
        <w:tc>
          <w:tcPr>
            <w:tcW w:w="5102" w:type="dxa"/>
          </w:tcPr>
          <w:p w:rsidR="00390144" w:rsidRPr="007965F5" w:rsidRDefault="00390144" w:rsidP="00390144">
            <w:pPr>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5102" w:type="dxa"/>
          </w:tcPr>
          <w:p w:rsidR="00390144" w:rsidRPr="002B170B" w:rsidRDefault="001720B2" w:rsidP="00390144">
            <w:pPr>
              <w:rPr>
                <w:rFonts w:asciiTheme="minorBidi" w:hAnsiTheme="minorBidi"/>
                <w:sz w:val="24"/>
                <w:szCs w:val="24"/>
              </w:rPr>
            </w:pPr>
            <w:r w:rsidRPr="002B170B">
              <w:rPr>
                <w:rFonts w:ascii="Nyala" w:hAnsi="Nyala"/>
                <w:sz w:val="24"/>
                <w:szCs w:val="24"/>
                <w:lang w:val="ti-ET"/>
              </w:rPr>
              <w:t>ይህን በተመለከተ ተገቢና የተለመደ ምሳሌ ለርስዎ የቀዶ ጥገና ስለማስፈለግ ወይም አለማስፈለግ የልዩ ባለሙያን አስተያየት ለማግኘት ይሆናል።</w:t>
            </w:r>
          </w:p>
        </w:tc>
      </w:tr>
      <w:tr w:rsidR="00AD4AF3" w:rsidRPr="002F11B5" w:rsidTr="00D92EE4">
        <w:trPr>
          <w:trHeight w:val="1110"/>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lastRenderedPageBreak/>
              <w:t>Before going into hospital, your doctor will usually refer you to see a specialist, and you'll need to contact the specialist clinic and make an appointment.</w:t>
            </w:r>
          </w:p>
        </w:tc>
        <w:tc>
          <w:tcPr>
            <w:tcW w:w="5102" w:type="dxa"/>
          </w:tcPr>
          <w:p w:rsidR="00AD4AF3" w:rsidRPr="002B170B" w:rsidRDefault="001720B2" w:rsidP="00AD4AF3">
            <w:pPr>
              <w:rPr>
                <w:rFonts w:asciiTheme="minorBidi" w:hAnsiTheme="minorBidi"/>
                <w:sz w:val="24"/>
                <w:szCs w:val="24"/>
              </w:rPr>
            </w:pPr>
            <w:r w:rsidRPr="002B170B">
              <w:rPr>
                <w:rFonts w:ascii="Nyala" w:hAnsi="Nyala"/>
                <w:sz w:val="24"/>
                <w:szCs w:val="24"/>
                <w:lang w:val="ti-ET"/>
              </w:rPr>
              <w:t>ወደ ሆስፒታል ከመሄድዎ በፊት፤ ብዙጊዜ የርስዎ ሀኪም</w:t>
            </w:r>
            <w:r w:rsidRPr="002B170B">
              <w:rPr>
                <w:sz w:val="24"/>
                <w:szCs w:val="24"/>
              </w:rPr>
              <w:t xml:space="preserve"> </w:t>
            </w:r>
            <w:r w:rsidRPr="002B170B">
              <w:rPr>
                <w:rFonts w:ascii="Nyala" w:hAnsi="Nyala"/>
                <w:sz w:val="24"/>
                <w:szCs w:val="24"/>
                <w:lang w:val="ti-ET"/>
              </w:rPr>
              <w:t>የልዩ ባለሙያን ለማየት ስለሚልክዎት ታዲያ ለልዩ ህክምና ክሊኒክ ማነጋገር እንድለብዎትና ቀጠሮ ማቀናጀት ይኖርብዎታል።</w:t>
            </w:r>
          </w:p>
        </w:tc>
      </w:tr>
      <w:tr w:rsidR="00AD4AF3" w:rsidRPr="002F11B5" w:rsidTr="00D92EE4">
        <w:trPr>
          <w:trHeight w:val="1136"/>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AD4AF3" w:rsidRPr="002B170B" w:rsidRDefault="001720B2" w:rsidP="00AD4AF3">
            <w:pPr>
              <w:rPr>
                <w:rFonts w:asciiTheme="minorBidi" w:hAnsiTheme="minorBidi"/>
                <w:sz w:val="24"/>
                <w:szCs w:val="24"/>
              </w:rPr>
            </w:pPr>
            <w:r w:rsidRPr="002B170B">
              <w:rPr>
                <w:rFonts w:ascii="Nyala" w:hAnsi="Nyala"/>
                <w:sz w:val="24"/>
                <w:szCs w:val="24"/>
                <w:lang w:val="ti-ET"/>
              </w:rPr>
              <w:t xml:space="preserve">ልዩ ባለሙያው የርስዎን ሁኔታ ይገመግም እና ምን ዓይነት ህክምና እንደሚያስፈልግዎ ከመወሰኑ በፊት የበለጠ ምርመራዎች ሊያስፈልግዎት እንደሚችል እንዲሁም እርስዎ ለህክምና ወደ ሆስፒታል ወይም ቀዶ ጥገና ህክምና መሄድ አለመሄድ የሚለውን ይወስናል።   </w:t>
            </w:r>
          </w:p>
        </w:tc>
      </w:tr>
      <w:tr w:rsidR="00AD4AF3" w:rsidRPr="002F11B5" w:rsidTr="00D92EE4">
        <w:trPr>
          <w:trHeight w:val="711"/>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AD4AF3" w:rsidRPr="002B170B" w:rsidRDefault="001720B2" w:rsidP="00AD4AF3">
            <w:pPr>
              <w:rPr>
                <w:rFonts w:asciiTheme="minorBidi" w:hAnsiTheme="minorBidi"/>
                <w:sz w:val="24"/>
                <w:szCs w:val="24"/>
              </w:rPr>
            </w:pPr>
            <w:r w:rsidRPr="002B170B">
              <w:rPr>
                <w:rFonts w:ascii="Nyala" w:hAnsi="Nyala"/>
                <w:sz w:val="24"/>
                <w:szCs w:val="24"/>
                <w:lang w:val="ti-ET"/>
              </w:rPr>
              <w:t xml:space="preserve">በዚህ ደረጃ ላይ ህክምና ለማግኘት ለምን ያህል ጊዜ እንደሚያስጠብቅ እንደተነገርዎት ነው።   </w:t>
            </w:r>
          </w:p>
        </w:tc>
      </w:tr>
      <w:tr w:rsidR="00AD4AF3" w:rsidRPr="002F11B5" w:rsidTr="00D92EE4">
        <w:trPr>
          <w:trHeight w:val="838"/>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AD4AF3" w:rsidRPr="002B170B" w:rsidRDefault="001720B2" w:rsidP="00AD4AF3">
            <w:pPr>
              <w:rPr>
                <w:rFonts w:asciiTheme="minorBidi" w:hAnsiTheme="minorBidi"/>
                <w:sz w:val="24"/>
                <w:szCs w:val="24"/>
              </w:rPr>
            </w:pPr>
            <w:r w:rsidRPr="002B170B">
              <w:rPr>
                <w:rFonts w:ascii="Nyala" w:hAnsi="Nyala"/>
                <w:sz w:val="24"/>
                <w:szCs w:val="24"/>
                <w:lang w:val="ti-ET"/>
              </w:rPr>
              <w:t>አንዳንዴ ለተወሳሰበ ምርመራዎች ወይም ህክምና ሆስፒታል እንዲሄዱ ቀጠሮ በማቀናጀት ለአንድ ቀን ወይም ለአንድ ለሊት ለመግባት ፍቃድ ያስፈልግዎታል።</w:t>
            </w:r>
          </w:p>
        </w:tc>
      </w:tr>
      <w:tr w:rsidR="00AD4AF3" w:rsidRPr="002F11B5" w:rsidTr="00D92EE4">
        <w:trPr>
          <w:trHeight w:val="838"/>
          <w:jc w:val="center"/>
        </w:trPr>
        <w:tc>
          <w:tcPr>
            <w:tcW w:w="5102" w:type="dxa"/>
          </w:tcPr>
          <w:p w:rsidR="00AD4AF3" w:rsidRPr="007965F5" w:rsidRDefault="00AD4AF3" w:rsidP="00AD4AF3">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AD4AF3" w:rsidRPr="002B170B" w:rsidRDefault="002B170B" w:rsidP="00AD4AF3">
            <w:pPr>
              <w:rPr>
                <w:rFonts w:asciiTheme="minorBidi" w:hAnsiTheme="minorBidi"/>
                <w:sz w:val="24"/>
                <w:szCs w:val="24"/>
              </w:rPr>
            </w:pPr>
            <w:r w:rsidRPr="002B170B">
              <w:rPr>
                <w:rFonts w:ascii="Nyala" w:hAnsi="Nyala"/>
                <w:sz w:val="24"/>
                <w:szCs w:val="24"/>
                <w:lang w:val="ti-ET"/>
              </w:rPr>
              <w:t xml:space="preserve">እንዴት ሆስፒታል እንዲተኙ የሚወስነው እርስዎ በሚሄዱበት የመንግሥት ወይም የግል ሆስፒታል አሰራር ዘይቤ፤ ምን ዓይነት ህክምና እያገኙ ስለመሆንዎት እና ለርስዎ ህክምና ማግኘት ምን ያህል አስቸኳይ እንደሚሆን ነው።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በመንግሥት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ለተራ</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የቀዶ</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ጥገና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የሚያስጠብቅዎ</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ጊዜ</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በእርስዎና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በቀዶ</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ጥገና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ባለሙያ</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እንደተነገረው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መሰረት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ምን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ያህል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አስቸኳይ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መሆኑ</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በርስዎ</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ሁኔታ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ይወሰናል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Pr>
          <w:p w:rsidR="008158FF" w:rsidRPr="002B170B" w:rsidRDefault="002B170B" w:rsidP="008158FF">
            <w:pPr>
              <w:rPr>
                <w:rFonts w:asciiTheme="minorBidi" w:hAnsiTheme="minorBidi"/>
                <w:sz w:val="24"/>
                <w:szCs w:val="24"/>
              </w:rPr>
            </w:pPr>
            <w:r w:rsidRPr="002B170B">
              <w:rPr>
                <w:rFonts w:ascii="Nyala" w:hAnsi="Nyala"/>
                <w:sz w:val="24"/>
                <w:szCs w:val="24"/>
                <w:lang w:val="ti-ET"/>
              </w:rPr>
              <w:t xml:space="preserve">ለድንገተኛ የቀዶ ጥገና፤ በድንገተኛ ችግር ክፍል/መምሪያ ወይም ክሊኒክ የማስጠበቂያ ጊዜ ሳይወሰድ በቀጥታ ወደ ሆስፒታል እንዲገቡ ተቀባይነት ያገኙ ይሆናል።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በመንግሥት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አሰራር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ዘይቤ</w:t>
            </w:r>
            <w:proofErr w:type="spellEnd"/>
            <w:r w:rsidRPr="002B170B">
              <w:rPr>
                <w:rFonts w:ascii="Nyala" w:hAnsi="Nyala" w:cs="Nyala"/>
                <w:sz w:val="24"/>
                <w:szCs w:val="24"/>
              </w:rPr>
              <w:t>፤</w:t>
            </w:r>
            <w:r>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ለሚያቀርብልዎት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ልዩ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ባለሙያ</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ለመምረጥ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አይችሉ</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ይሆናል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በግል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ለማግኘት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ብዙ</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ጊዜ</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ላይጠብቁ</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ይችላሉ</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እንዲሁም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ለሚያቀርብልዎት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ሀኪም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ልዩ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ባለሙያ</w:t>
            </w:r>
            <w:proofErr w:type="spellEnd"/>
            <w:r>
              <w:rPr>
                <w:rFonts w:asciiTheme="minorBidi" w:hAnsiTheme="minorBidi"/>
                <w:sz w:val="24"/>
                <w:szCs w:val="24"/>
              </w:rPr>
              <w:t xml:space="preserve"> </w:t>
            </w:r>
            <w:proofErr w:type="spellStart"/>
            <w:r w:rsidRPr="002B170B">
              <w:rPr>
                <w:rFonts w:ascii="Nyala" w:hAnsi="Nyala" w:cs="Nyala"/>
                <w:sz w:val="24"/>
                <w:szCs w:val="24"/>
              </w:rPr>
              <w:t>ማን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እንደሚሆን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ብዙጊዜ</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መምረጥ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እንድሚችሉ</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ነገር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ግን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በግል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አሰራር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ጋር</w:t>
            </w:r>
            <w:proofErr w:type="spellEnd"/>
            <w:r>
              <w:rPr>
                <w:rFonts w:asciiTheme="minorBidi" w:hAnsiTheme="minorBidi"/>
                <w:sz w:val="24"/>
                <w:szCs w:val="24"/>
              </w:rPr>
              <w:t xml:space="preserve"> </w:t>
            </w:r>
            <w:proofErr w:type="spellStart"/>
            <w:r w:rsidRPr="002B170B">
              <w:rPr>
                <w:rFonts w:ascii="Nyala" w:hAnsi="Nyala" w:cs="Nyala"/>
                <w:sz w:val="24"/>
                <w:szCs w:val="24"/>
              </w:rPr>
              <w:t>በተዛመደ</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ለሚቀርብ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ማንኛውም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ክፍያና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ወጪዎች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እንዳሉት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ማወቅ</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አለብዎ</w:t>
            </w:r>
            <w:proofErr w:type="spellEnd"/>
            <w:r w:rsidRPr="002B170B">
              <w:rPr>
                <w:rFonts w:ascii="Nyala" w:hAnsi="Nyala" w:cs="Nyala"/>
                <w:sz w:val="24"/>
                <w:szCs w:val="24"/>
              </w:rPr>
              <w:t>።</w:t>
            </w:r>
            <w:r w:rsidRPr="002B170B">
              <w:rPr>
                <w:rFonts w:asciiTheme="minorBidi" w:hAnsiTheme="minorBidi"/>
                <w:sz w:val="24"/>
                <w:szCs w:val="24"/>
              </w:rPr>
              <w:t xml:space="preserve">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አንዳንዴ</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ምንም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እንኳን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በግል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ለመግባት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እቅድ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ቢያወጡም</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ለርስዎ</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Pr>
                <w:rFonts w:asciiTheme="minorBidi" w:hAnsiTheme="minorBidi"/>
                <w:sz w:val="24"/>
                <w:szCs w:val="24"/>
              </w:rPr>
              <w:t xml:space="preserve"> </w:t>
            </w:r>
            <w:proofErr w:type="spellStart"/>
            <w:r w:rsidRPr="002B170B">
              <w:rPr>
                <w:rFonts w:ascii="Nyala" w:hAnsi="Nyala" w:cs="Nyala"/>
                <w:sz w:val="24"/>
                <w:szCs w:val="24"/>
              </w:rPr>
              <w:t>በጣም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ጥሩ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ቦታ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ሆኖ</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የሚገኝ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በመንግሥት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ሊሆን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ይችላል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lastRenderedPageBreak/>
              <w:t>This can be due to a particular public hospital having the specific equipment, facilities and specialists required for a particular health problem or treatment.</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የዚህ</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ምክንያት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ሊሆን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የሚችል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በተወሰነ</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የመንግሥት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ለየት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ያለ</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መሳሪያ</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መገልገያዎች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ለየት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ላለ</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የጤና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ችግር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የሚያስፈልጉ</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ልዩ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ባለሙያተኞች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ስላለው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ነው</w:t>
            </w:r>
            <w:proofErr w:type="spellEnd"/>
            <w:r w:rsidRPr="002B170B">
              <w:rPr>
                <w:rFonts w:ascii="Nyala" w:hAnsi="Nyala" w:cs="Nyala"/>
                <w:sz w:val="24"/>
                <w:szCs w:val="24"/>
              </w:rPr>
              <w:t>።</w:t>
            </w:r>
            <w:r w:rsidRPr="002B170B">
              <w:rPr>
                <w:rFonts w:asciiTheme="minorBidi" w:hAnsiTheme="minorBidi"/>
                <w:sz w:val="24"/>
                <w:szCs w:val="24"/>
              </w:rPr>
              <w:t xml:space="preserve">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አንዴ</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ውስጥ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እንዲገቡ</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ከተፈቀደ</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በሆስፒታል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መኝታ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ክፍል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ውስጥ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ይቆያሉ</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ምን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ያህል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ጊዜ</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እንደሚቆዩ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የሚወሰነው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የሚያስፈልግዎት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ዓይነት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ይሆናል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ለአነስተኛ</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ሥራዎች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ለአንድ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ቀን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ብቻ</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መቆየት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ያስፈልጋል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ነገር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ግን</w:t>
            </w:r>
            <w:proofErr w:type="spellEnd"/>
            <w:r>
              <w:rPr>
                <w:rFonts w:asciiTheme="minorBidi" w:hAnsiTheme="minorBidi"/>
                <w:sz w:val="24"/>
                <w:szCs w:val="24"/>
              </w:rPr>
              <w:t xml:space="preserve"> </w:t>
            </w:r>
            <w:proofErr w:type="spellStart"/>
            <w:r w:rsidRPr="002B170B">
              <w:rPr>
                <w:rFonts w:ascii="Nyala" w:hAnsi="Nyala" w:cs="Nyala"/>
                <w:sz w:val="24"/>
                <w:szCs w:val="24"/>
              </w:rPr>
              <w:t>ቀጣይ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ለሆነ</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ከፍተኛ</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ቀዶ</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ጥገና</w:t>
            </w:r>
            <w:proofErr w:type="spellEnd"/>
            <w:r>
              <w:rPr>
                <w:rFonts w:asciiTheme="minorBidi" w:hAnsiTheme="minorBidi"/>
                <w:sz w:val="24"/>
                <w:szCs w:val="24"/>
              </w:rPr>
              <w:t xml:space="preserve"> </w:t>
            </w:r>
            <w:proofErr w:type="spellStart"/>
            <w:r w:rsidRPr="002B170B">
              <w:rPr>
                <w:rFonts w:ascii="Nyala" w:hAnsi="Nyala" w:cs="Nyala"/>
                <w:sz w:val="24"/>
                <w:szCs w:val="24"/>
              </w:rPr>
              <w:t>ለረጆም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ጊዜ</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መቆየት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ያስፈልጋል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ከሆስፒታል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አሰራር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ውጪ</w:t>
            </w:r>
            <w:proofErr w:type="spellEnd"/>
            <w:r>
              <w:rPr>
                <w:rFonts w:asciiTheme="minorBidi" w:hAnsiTheme="minorBidi"/>
                <w:sz w:val="24"/>
                <w:szCs w:val="24"/>
              </w:rPr>
              <w:t xml:space="preserve"> </w:t>
            </w:r>
            <w:proofErr w:type="spellStart"/>
            <w:r w:rsidRPr="002B170B">
              <w:rPr>
                <w:rFonts w:ascii="Nyala" w:hAnsi="Nyala" w:cs="Nyala"/>
                <w:sz w:val="24"/>
                <w:szCs w:val="24"/>
              </w:rPr>
              <w:t>የሆኑ</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አስቸኳይ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የሆነ</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ፍላጎት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ካለዎት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ማቅረብ</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የሚችሉ</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ሌሎች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ብዙ</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የተለያዩ</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አገልግሎቶች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እንዳሉ</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ነው</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ለድንገተኛ</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ጤና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ችግር</w:t>
            </w:r>
            <w:proofErr w:type="spellEnd"/>
            <w:r w:rsidRPr="002B170B">
              <w:rPr>
                <w:rFonts w:ascii="Nyala" w:hAnsi="Nyala" w:cs="Nyala"/>
                <w:sz w:val="24"/>
                <w:szCs w:val="24"/>
              </w:rPr>
              <w:t>፤</w:t>
            </w:r>
            <w:r>
              <w:rPr>
                <w:rFonts w:asciiTheme="minorBidi" w:hAnsiTheme="minorBidi"/>
                <w:sz w:val="24"/>
                <w:szCs w:val="24"/>
              </w:rPr>
              <w:t xml:space="preserve"> </w:t>
            </w:r>
            <w:proofErr w:type="spellStart"/>
            <w:r w:rsidRPr="002B170B">
              <w:rPr>
                <w:rFonts w:ascii="Nyala" w:hAnsi="Nyala" w:cs="Nyala"/>
                <w:sz w:val="24"/>
                <w:szCs w:val="24"/>
              </w:rPr>
              <w:t>ሁልጊዜ</w:t>
            </w:r>
            <w:proofErr w:type="spellEnd"/>
            <w:r w:rsidRPr="002B170B">
              <w:rPr>
                <w:rFonts w:asciiTheme="minorBidi" w:hAnsiTheme="minorBidi"/>
                <w:sz w:val="24"/>
                <w:szCs w:val="24"/>
              </w:rPr>
              <w:t xml:space="preserve"> </w:t>
            </w:r>
            <w:r w:rsidRPr="002B170B">
              <w:rPr>
                <w:rFonts w:ascii="Nyala" w:hAnsi="Nyala" w:cs="Nyala"/>
                <w:sz w:val="24"/>
                <w:szCs w:val="24"/>
              </w:rPr>
              <w:t>በ</w:t>
            </w:r>
            <w:r w:rsidRPr="002B170B">
              <w:rPr>
                <w:rFonts w:asciiTheme="minorBidi" w:hAnsiTheme="minorBidi"/>
                <w:sz w:val="24"/>
                <w:szCs w:val="24"/>
              </w:rPr>
              <w:t xml:space="preserve"> 000 </w:t>
            </w:r>
            <w:proofErr w:type="spellStart"/>
            <w:r w:rsidRPr="002B170B">
              <w:rPr>
                <w:rFonts w:ascii="Nyala" w:hAnsi="Nyala" w:cs="Nyala"/>
                <w:sz w:val="24"/>
                <w:szCs w:val="24"/>
              </w:rPr>
              <w:t>መደወል</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አለብዎ</w:t>
            </w:r>
            <w:proofErr w:type="spellEnd"/>
            <w:r w:rsidRPr="002B170B">
              <w:rPr>
                <w:rFonts w:ascii="Nyala" w:hAnsi="Nyala" w:cs="Nyala"/>
                <w:sz w:val="24"/>
                <w:szCs w:val="24"/>
              </w:rPr>
              <w:t>።</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ከሥራ</w:t>
            </w:r>
            <w:r w:rsidRPr="002B170B">
              <w:rPr>
                <w:rFonts w:asciiTheme="minorBidi" w:hAnsiTheme="minorBidi"/>
                <w:sz w:val="24"/>
                <w:szCs w:val="24"/>
              </w:rPr>
              <w:t>-</w:t>
            </w:r>
            <w:r w:rsidRPr="002B170B">
              <w:rPr>
                <w:rFonts w:ascii="Nyala" w:hAnsi="Nyala" w:cs="Nyala"/>
                <w:sz w:val="24"/>
                <w:szCs w:val="24"/>
              </w:rPr>
              <w:t>ሰዓታት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ውጭ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ድንገተኛ</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ላልሆኑ</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ህክምናን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በተመለከቱ</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ጉዳዮች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ብዙ</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የተለያዩ</w:t>
            </w:r>
            <w:proofErr w:type="spellEnd"/>
            <w:r>
              <w:rPr>
                <w:rFonts w:asciiTheme="minorBidi" w:hAnsiTheme="minorBidi"/>
                <w:sz w:val="24"/>
                <w:szCs w:val="24"/>
              </w:rPr>
              <w:t xml:space="preserve"> </w:t>
            </w:r>
            <w:proofErr w:type="spellStart"/>
            <w:r w:rsidRPr="002B170B">
              <w:rPr>
                <w:rFonts w:ascii="Nyala" w:hAnsi="Nyala" w:cs="Nyala"/>
                <w:sz w:val="24"/>
                <w:szCs w:val="24"/>
              </w:rPr>
              <w:t>ምርጫዎች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እንዳለዎት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ማለት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እንደ</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የተለፎን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እርዳታ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መስመር</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ፋርማሲዎች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እና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ከሥራ</w:t>
            </w:r>
            <w:r w:rsidRPr="002B170B">
              <w:rPr>
                <w:rFonts w:asciiTheme="minorBidi" w:hAnsiTheme="minorBidi"/>
                <w:sz w:val="24"/>
                <w:szCs w:val="24"/>
              </w:rPr>
              <w:t>-</w:t>
            </w:r>
            <w:r w:rsidRPr="002B170B">
              <w:rPr>
                <w:rFonts w:ascii="Nyala" w:hAnsi="Nyala" w:cs="Nyala"/>
                <w:sz w:val="24"/>
                <w:szCs w:val="24"/>
              </w:rPr>
              <w:t>ሰዓታት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ውጭ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መስጫ</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ክሊኒኮች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ይሆናል</w:t>
            </w:r>
            <w:proofErr w:type="spellEnd"/>
            <w:r w:rsidRPr="002B170B">
              <w:rPr>
                <w:rFonts w:ascii="Nyala" w:hAnsi="Nyala" w:cs="Nyala"/>
                <w:sz w:val="24"/>
                <w:szCs w:val="24"/>
              </w:rPr>
              <w:t>።</w:t>
            </w:r>
            <w:r>
              <w:rPr>
                <w:rFonts w:asciiTheme="minorBidi" w:hAnsiTheme="minorBidi"/>
                <w:sz w:val="24"/>
                <w:szCs w:val="24"/>
              </w:rPr>
              <w:t xml:space="preserve">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Pr>
          <w:p w:rsidR="008158FF" w:rsidRPr="004E4018" w:rsidRDefault="002B170B" w:rsidP="008158FF">
            <w:pPr>
              <w:rPr>
                <w:rFonts w:asciiTheme="minorBidi" w:hAnsiTheme="minorBidi"/>
                <w:sz w:val="24"/>
                <w:szCs w:val="24"/>
              </w:rPr>
            </w:pPr>
            <w:proofErr w:type="spellStart"/>
            <w:r w:rsidRPr="002B170B">
              <w:rPr>
                <w:rFonts w:ascii="Nyala" w:hAnsi="Nyala" w:cs="Nyala"/>
                <w:sz w:val="24"/>
                <w:szCs w:val="24"/>
              </w:rPr>
              <w:t>ስለ</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ጤና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ጉዳዮች</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አጠቃላይ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የሆነ</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የህክምና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ምክር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ካስፈለግዎት</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በማንኛውም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ሰዓት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ቀን</w:t>
            </w:r>
            <w:proofErr w:type="spellEnd"/>
            <w:r>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ማታ</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ለነርስ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በስልክ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ማነጋገር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ሲችሉ</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ስለልጅዎ</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ወይም</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የወለዱት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ህጻን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የሚያሳስብዎ</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ጉዳይ</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ካለ</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ለወለድ</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ሴቶችና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ህጻን</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ጤና</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ጥበቃ</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ማነጋገር</w:t>
            </w:r>
            <w:proofErr w:type="spellEnd"/>
            <w:r w:rsidRPr="002B170B">
              <w:rPr>
                <w:rFonts w:ascii="Nyala" w:hAnsi="Nyala" w:cs="Nyala"/>
                <w:sz w:val="24"/>
                <w:szCs w:val="24"/>
              </w:rPr>
              <w:t>።</w:t>
            </w:r>
            <w:r w:rsidRPr="002B170B">
              <w:rPr>
                <w:rFonts w:asciiTheme="minorBidi" w:hAnsiTheme="minorBidi"/>
                <w:sz w:val="24"/>
                <w:szCs w:val="24"/>
              </w:rPr>
              <w:t xml:space="preserve"> </w:t>
            </w:r>
          </w:p>
        </w:tc>
      </w:tr>
      <w:tr w:rsidR="008158FF" w:rsidRPr="002F11B5" w:rsidTr="00D92EE4">
        <w:trPr>
          <w:trHeight w:val="838"/>
          <w:jc w:val="center"/>
        </w:trPr>
        <w:tc>
          <w:tcPr>
            <w:tcW w:w="5102" w:type="dxa"/>
          </w:tcPr>
          <w:p w:rsidR="008158FF" w:rsidRPr="007965F5" w:rsidRDefault="008158FF" w:rsidP="008158FF">
            <w:pPr>
              <w:rPr>
                <w:rFonts w:asciiTheme="minorBidi" w:hAnsiTheme="minorBidi"/>
                <w:sz w:val="24"/>
                <w:szCs w:val="24"/>
              </w:rPr>
            </w:pPr>
            <w:r w:rsidRPr="007965F5">
              <w:rPr>
                <w:rFonts w:asciiTheme="minorBidi" w:hAnsiTheme="minorBidi"/>
                <w:sz w:val="24"/>
                <w:szCs w:val="24"/>
              </w:rPr>
              <w:t>For more information, visit BETTERHEALTH.vic.gov.au/hospitals</w:t>
            </w:r>
            <w:bookmarkStart w:id="0" w:name="_GoBack"/>
            <w:bookmarkEnd w:id="0"/>
          </w:p>
        </w:tc>
        <w:tc>
          <w:tcPr>
            <w:tcW w:w="5102" w:type="dxa"/>
          </w:tcPr>
          <w:p w:rsidR="008158FF" w:rsidRPr="004E4018" w:rsidRDefault="002B170B" w:rsidP="001C24A7">
            <w:pPr>
              <w:rPr>
                <w:rFonts w:asciiTheme="minorBidi" w:hAnsiTheme="minorBidi"/>
                <w:sz w:val="24"/>
                <w:szCs w:val="24"/>
              </w:rPr>
            </w:pPr>
            <w:proofErr w:type="spellStart"/>
            <w:r w:rsidRPr="002B170B">
              <w:rPr>
                <w:rFonts w:ascii="Nyala" w:hAnsi="Nyala" w:cs="Nyala"/>
                <w:sz w:val="24"/>
                <w:szCs w:val="24"/>
              </w:rPr>
              <w:t>የበለጠ</w:t>
            </w:r>
            <w:proofErr w:type="spellEnd"/>
            <w:r w:rsidRPr="002B170B">
              <w:rPr>
                <w:rFonts w:asciiTheme="minorBidi" w:hAnsiTheme="minorBidi"/>
                <w:sz w:val="24"/>
                <w:szCs w:val="24"/>
              </w:rPr>
              <w:t xml:space="preserve"> </w:t>
            </w:r>
            <w:proofErr w:type="spellStart"/>
            <w:r w:rsidRPr="002B170B">
              <w:rPr>
                <w:rFonts w:ascii="Nyala" w:hAnsi="Nyala" w:cs="Nyala"/>
                <w:sz w:val="24"/>
                <w:szCs w:val="24"/>
              </w:rPr>
              <w:t>መረጃ</w:t>
            </w:r>
            <w:proofErr w:type="spellEnd"/>
            <w:r w:rsidRPr="002B170B">
              <w:rPr>
                <w:rFonts w:ascii="Nyala" w:hAnsi="Nyala" w:cs="Nyala"/>
                <w:sz w:val="24"/>
                <w:szCs w:val="24"/>
              </w:rPr>
              <w:t>፤</w:t>
            </w:r>
            <w:r w:rsidRPr="002B170B">
              <w:rPr>
                <w:rFonts w:asciiTheme="minorBidi" w:hAnsiTheme="minorBidi"/>
                <w:sz w:val="24"/>
                <w:szCs w:val="24"/>
              </w:rPr>
              <w:t xml:space="preserve"> </w:t>
            </w:r>
            <w:proofErr w:type="spellStart"/>
            <w:r w:rsidRPr="002B170B">
              <w:rPr>
                <w:rFonts w:ascii="Nyala" w:hAnsi="Nyala" w:cs="Nyala"/>
                <w:sz w:val="24"/>
                <w:szCs w:val="24"/>
              </w:rPr>
              <w:t>ለማየት</w:t>
            </w:r>
            <w:proofErr w:type="spellEnd"/>
            <w:r w:rsidR="001C24A7">
              <w:rPr>
                <w:rFonts w:ascii="Nyala" w:hAnsi="Nyala" w:cs="Nyala"/>
                <w:sz w:val="24"/>
                <w:szCs w:val="24"/>
              </w:rPr>
              <w:t xml:space="preserve"> </w:t>
            </w:r>
            <w:r w:rsidRPr="002B170B">
              <w:rPr>
                <w:rFonts w:asciiTheme="minorBidi" w:hAnsiTheme="minorBidi"/>
                <w:sz w:val="24"/>
                <w:szCs w:val="24"/>
              </w:rPr>
              <w:t>betterhealth.vic.gov.au/hospitals</w:t>
            </w:r>
          </w:p>
        </w:tc>
      </w:tr>
    </w:tbl>
    <w:p w:rsidR="00CF2348" w:rsidRPr="001C24A7" w:rsidRDefault="00CF2348" w:rsidP="00AC3CDD">
      <w:pPr>
        <w:rPr>
          <w:rFonts w:asciiTheme="minorBidi" w:hAnsiTheme="minorBidi"/>
          <w:sz w:val="24"/>
          <w:szCs w:val="24"/>
        </w:rPr>
      </w:pPr>
    </w:p>
    <w:sectPr w:rsidR="00CF2348" w:rsidRPr="001C24A7"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sidR="001C24A7">
          <w:rPr>
            <w:rFonts w:asciiTheme="minorBidi" w:hAnsiTheme="minorBidi"/>
            <w:noProof/>
            <w:sz w:val="18"/>
            <w:szCs w:val="18"/>
          </w:rPr>
          <w:t>2</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sidR="001C24A7">
          <w:rPr>
            <w:rFonts w:asciiTheme="minorBidi" w:hAnsiTheme="minorBidi"/>
            <w:noProof/>
            <w:sz w:val="18"/>
            <w:szCs w:val="18"/>
          </w:rPr>
          <w:t>3</w:t>
        </w:r>
        <w:r w:rsidRPr="0097252A">
          <w:rPr>
            <w:rFonts w:asciiTheme="minorBidi" w:hAnsiTheme="minorBidi"/>
            <w:sz w:val="18"/>
            <w:szCs w:val="18"/>
          </w:rPr>
          <w:fldChar w:fldCharType="end"/>
        </w:r>
      </w:p>
    </w:sdtContent>
  </w:sdt>
  <w:p w:rsidR="00031744" w:rsidRPr="001C24A7"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sidRPr="001C24A7">
      <w:rPr>
        <w:rFonts w:asciiTheme="minorBidi" w:hAnsiTheme="minorBidi"/>
        <w:sz w:val="18"/>
        <w:szCs w:val="18"/>
      </w:rPr>
      <w:t>Hospitals, surgery and procedures</w:t>
    </w:r>
    <w:r w:rsidR="00910AA6" w:rsidRPr="001C24A7">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C24A7" w:rsidP="009A2BA3">
    <w:pPr>
      <w:pStyle w:val="Header"/>
      <w:jc w:val="right"/>
    </w:pPr>
  </w:p>
  <w:p w:rsidR="00785BE8" w:rsidRPr="009A2BA3" w:rsidRDefault="001720B2" w:rsidP="00785BE8">
    <w:pPr>
      <w:pStyle w:val="Header"/>
      <w:wordWrap w:val="0"/>
      <w:jc w:val="right"/>
      <w:rPr>
        <w:rFonts w:asciiTheme="minorBidi" w:hAnsiTheme="minorBidi"/>
      </w:rPr>
    </w:pPr>
    <w:r>
      <w:rPr>
        <w:rFonts w:asciiTheme="minorBidi" w:hAnsiTheme="minorBidi"/>
      </w:rPr>
      <w:t>Amharic</w:t>
    </w:r>
    <w:r w:rsidR="00785BE8">
      <w:rPr>
        <w:rFonts w:asciiTheme="minorBidi" w:hAnsiTheme="minorBidi"/>
      </w:rPr>
      <w:t xml:space="preserve"> | </w:t>
    </w:r>
    <w:proofErr w:type="spellStart"/>
    <w:r w:rsidR="00940C9F" w:rsidRPr="00DC5FC7">
      <w:rPr>
        <w:rFonts w:ascii="Nyala" w:hAnsi="Nyala" w:cs="Nyala"/>
        <w:sz w:val="24"/>
        <w:szCs w:val="24"/>
      </w:rPr>
      <w:t>አማርኛ</w:t>
    </w:r>
    <w:proofErr w:type="spellEnd"/>
  </w:p>
  <w:p w:rsidR="009A2BA3" w:rsidRPr="009A2BA3" w:rsidRDefault="001C24A7"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1668C"/>
    <w:rsid w:val="001720B2"/>
    <w:rsid w:val="001C24A7"/>
    <w:rsid w:val="002B170B"/>
    <w:rsid w:val="002F11B5"/>
    <w:rsid w:val="002F6A22"/>
    <w:rsid w:val="00390144"/>
    <w:rsid w:val="003A5AA4"/>
    <w:rsid w:val="00544DEF"/>
    <w:rsid w:val="005752BC"/>
    <w:rsid w:val="006274E3"/>
    <w:rsid w:val="0071329A"/>
    <w:rsid w:val="00785BE8"/>
    <w:rsid w:val="007965F5"/>
    <w:rsid w:val="00803877"/>
    <w:rsid w:val="008158FF"/>
    <w:rsid w:val="00910AA6"/>
    <w:rsid w:val="00933B0F"/>
    <w:rsid w:val="00940C9F"/>
    <w:rsid w:val="00971513"/>
    <w:rsid w:val="0097252A"/>
    <w:rsid w:val="00A23F9E"/>
    <w:rsid w:val="00A95B6F"/>
    <w:rsid w:val="00A95CFB"/>
    <w:rsid w:val="00AC3CDD"/>
    <w:rsid w:val="00AD4AF3"/>
    <w:rsid w:val="00B01B83"/>
    <w:rsid w:val="00B323BF"/>
    <w:rsid w:val="00B476BD"/>
    <w:rsid w:val="00B536FE"/>
    <w:rsid w:val="00CC037A"/>
    <w:rsid w:val="00CF2348"/>
    <w:rsid w:val="00D900A4"/>
    <w:rsid w:val="00D92EE4"/>
    <w:rsid w:val="00DC5FC7"/>
    <w:rsid w:val="00E04040"/>
    <w:rsid w:val="00E15D12"/>
    <w:rsid w:val="00E250C5"/>
    <w:rsid w:val="00E723FB"/>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71921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85B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8FF"/>
    <w:rPr>
      <w:sz w:val="16"/>
      <w:szCs w:val="16"/>
    </w:rPr>
  </w:style>
  <w:style w:type="paragraph" w:styleId="CommentText">
    <w:name w:val="annotation text"/>
    <w:basedOn w:val="Normal"/>
    <w:link w:val="CommentTextChar"/>
    <w:uiPriority w:val="99"/>
    <w:semiHidden/>
    <w:unhideWhenUsed/>
    <w:rsid w:val="001720B2"/>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720B2"/>
    <w:rPr>
      <w:rFonts w:eastAsiaTheme="minorHAnsi" w:cstheme="minorBidi"/>
      <w:kern w:val="0"/>
      <w:sz w:val="20"/>
      <w:szCs w:val="20"/>
      <w:lang w:val="en-AU" w:eastAsia="en-US"/>
    </w:rPr>
  </w:style>
  <w:style w:type="paragraph" w:styleId="BalloonText">
    <w:name w:val="Balloon Text"/>
    <w:basedOn w:val="Normal"/>
    <w:link w:val="BalloonTextChar"/>
    <w:uiPriority w:val="99"/>
    <w:semiHidden/>
    <w:unhideWhenUsed/>
    <w:rsid w:val="0017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B2"/>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dcterms:created xsi:type="dcterms:W3CDTF">2017-06-29T02:58:00Z</dcterms:created>
  <dcterms:modified xsi:type="dcterms:W3CDTF">2017-07-14T03:39:00Z</dcterms:modified>
</cp:coreProperties>
</file>